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38" w:rsidRPr="004C0733" w:rsidRDefault="00830138" w:rsidP="004C07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</w:pPr>
      <w:r w:rsidRPr="004C0733"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  <w:t>CNC OPERÁTOR</w:t>
      </w:r>
    </w:p>
    <w:p w:rsidR="00830138" w:rsidRPr="00830138" w:rsidRDefault="00830138" w:rsidP="008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3013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současné době hledáme vhodné kandidáty na pozici CNC operátor </w:t>
      </w:r>
    </w:p>
    <w:p w:rsidR="00830138" w:rsidRPr="00830138" w:rsidRDefault="00830138" w:rsidP="00830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/>
        </w:rPr>
      </w:pPr>
      <w:r w:rsidRPr="00830138">
        <w:rPr>
          <w:rFonts w:ascii="Times New Roman" w:eastAsia="Times New Roman" w:hAnsi="Times New Roman" w:cs="Times New Roman"/>
          <w:b/>
          <w:bCs/>
          <w:sz w:val="27"/>
          <w:szCs w:val="27"/>
          <w:lang w:val="cs-CZ"/>
        </w:rPr>
        <w:t>Požadujeme: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Zkušenost s obsluhou a seřizováním CNC strojů - soustruhy, frézy, brusky (bruska - značka </w:t>
      </w:r>
      <w:proofErr w:type="spellStart"/>
      <w:r w:rsidRPr="000104EB">
        <w:rPr>
          <w:rFonts w:ascii="Times New Roman" w:eastAsia="Times New Roman" w:hAnsi="Times New Roman" w:cs="Times New Roman"/>
          <w:sz w:val="24"/>
          <w:szCs w:val="24"/>
        </w:rPr>
        <w:t>Studer</w:t>
      </w:r>
      <w:proofErr w:type="spellEnd"/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0104EB">
        <w:rPr>
          <w:rFonts w:ascii="Times New Roman" w:eastAsia="Times New Roman" w:hAnsi="Times New Roman" w:cs="Times New Roman"/>
          <w:sz w:val="24"/>
          <w:szCs w:val="24"/>
        </w:rPr>
        <w:t>řídící</w:t>
      </w:r>
      <w:proofErr w:type="gramEnd"/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 systém </w:t>
      </w:r>
      <w:proofErr w:type="spellStart"/>
      <w:r w:rsidRPr="000104EB">
        <w:rPr>
          <w:rFonts w:ascii="Times New Roman" w:eastAsia="Times New Roman" w:hAnsi="Times New Roman" w:cs="Times New Roman"/>
          <w:sz w:val="24"/>
          <w:szCs w:val="24"/>
        </w:rPr>
        <w:t>Fanuc</w:t>
      </w:r>
      <w:proofErr w:type="spellEnd"/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Praxe v oblasti CNC při ob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rábění železných kovů podmínkou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Náplň práce je orientovaná především na obrábění hřídelí, výměny nástrojů, se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řízení stroje, měření tolerancí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V případě broušení jde o broušení vnější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ch válcových a kuželových ploch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Požadujeme znalo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st čtení technické dokumentace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Požadujeme zkušenost s 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používáním standardních měřidel</w:t>
      </w:r>
    </w:p>
    <w:p w:rsidR="00830138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Schopnost programovat výhodou</w:t>
      </w:r>
    </w:p>
    <w:p w:rsidR="00830138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Požadované vzdělání – odborné vyučení bez maturity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00"/>
        <w:gridCol w:w="156"/>
      </w:tblGrid>
      <w:tr w:rsidR="00830138" w:rsidRPr="005224B5" w:rsidTr="00830138">
        <w:trPr>
          <w:tblCellSpacing w:w="0" w:type="dxa"/>
        </w:trPr>
        <w:tc>
          <w:tcPr>
            <w:tcW w:w="0" w:type="auto"/>
            <w:vAlign w:val="center"/>
          </w:tcPr>
          <w:p w:rsidR="004C0733" w:rsidRPr="005224B5" w:rsidRDefault="004C0733" w:rsidP="004C0733">
            <w:pPr>
              <w:pStyle w:val="Nadpis3"/>
              <w:rPr>
                <w:sz w:val="24"/>
                <w:szCs w:val="24"/>
                <w:lang w:val="cs-CZ"/>
              </w:rPr>
            </w:pPr>
          </w:p>
          <w:p w:rsidR="004C0733" w:rsidRPr="005224B5" w:rsidRDefault="004C0733" w:rsidP="004C073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24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cs-CZ"/>
              </w:rPr>
              <w:t>Nabízíme</w:t>
            </w:r>
            <w:r w:rsidRPr="005224B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Benefity společnosti: příspěvek na penzijní připojištění, 5 týdnů dovolené, příspěvek na stravování, </w:t>
            </w:r>
            <w:r w:rsidR="00F1556A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zvýhodněný tarif na mobilní telefon, </w:t>
            </w: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firemní akce</w:t>
            </w:r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Možnost přesčasů o víkendu s příplatkem nad rámec zákoníku práce</w:t>
            </w:r>
          </w:p>
          <w:p w:rsidR="00E47163" w:rsidRDefault="00742380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C0733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ísto výkonu práce - Modřice, výborná dostupnost z Brna - doprava zdarma (cca 10 minut autobusem od Ústředního hřbitova)</w:t>
            </w:r>
          </w:p>
          <w:p w:rsidR="00F1556A" w:rsidRPr="005224B5" w:rsidRDefault="00E4716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Zvýhodněné tarify na mobilní telefon</w:t>
            </w:r>
            <w:bookmarkStart w:id="0" w:name="_GoBack"/>
            <w:bookmarkEnd w:id="0"/>
            <w:r w:rsidR="004C0733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1556A" w:rsidRPr="005224B5" w:rsidRDefault="00F1556A" w:rsidP="00F1556A">
            <w:pPr>
              <w:pStyle w:val="Odstavecseseznamem"/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případě zájmu o tuto pozici zašlete Váš strukturovaný životopis na email </w:t>
            </w:r>
            <w:hyperlink r:id="rId6" w:history="1">
              <w:r w:rsidR="00575590" w:rsidRPr="00EE292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lenka.sloukova@kollmorgen.com</w:t>
              </w:r>
            </w:hyperlink>
            <w:r w:rsidR="0057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nebo volejte na telefon 533 314 203.</w:t>
            </w:r>
          </w:p>
          <w:p w:rsidR="00521434" w:rsidRPr="005224B5" w:rsidRDefault="00521434" w:rsidP="000104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0138" w:rsidRPr="005224B5" w:rsidRDefault="00830138" w:rsidP="0083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138" w:rsidRPr="00830138" w:rsidRDefault="00E47163" w:rsidP="008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/>
        </w:rPr>
      </w:pPr>
      <w:hyperlink r:id="rId7" w:history="1">
        <w:r w:rsidR="00830138" w:rsidRPr="0083013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cs-CZ"/>
          </w:rPr>
          <w:t>Velká mapa »</w:t>
        </w:r>
      </w:hyperlink>
    </w:p>
    <w:sectPr w:rsidR="00830138" w:rsidRPr="008301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181"/>
    <w:multiLevelType w:val="hybridMultilevel"/>
    <w:tmpl w:val="46F2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6301"/>
    <w:multiLevelType w:val="hybridMultilevel"/>
    <w:tmpl w:val="E6A2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3749"/>
    <w:multiLevelType w:val="multilevel"/>
    <w:tmpl w:val="468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06"/>
    <w:rsid w:val="000104EB"/>
    <w:rsid w:val="00111980"/>
    <w:rsid w:val="00344C7A"/>
    <w:rsid w:val="003E2739"/>
    <w:rsid w:val="004B6506"/>
    <w:rsid w:val="004C0733"/>
    <w:rsid w:val="00521434"/>
    <w:rsid w:val="005224B5"/>
    <w:rsid w:val="00575590"/>
    <w:rsid w:val="005E4F79"/>
    <w:rsid w:val="00742380"/>
    <w:rsid w:val="00830138"/>
    <w:rsid w:val="00B2404C"/>
    <w:rsid w:val="00DF13DD"/>
    <w:rsid w:val="00E47163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3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30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01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301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8301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1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30138"/>
    <w:rPr>
      <w:i/>
      <w:iCs/>
    </w:rPr>
  </w:style>
  <w:style w:type="character" w:styleId="Siln">
    <w:name w:val="Strong"/>
    <w:basedOn w:val="Standardnpsmoodstavce"/>
    <w:uiPriority w:val="22"/>
    <w:qFormat/>
    <w:rsid w:val="008301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mi">
    <w:name w:val="c2-mi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pr">
    <w:name w:val="c2-pr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za">
    <w:name w:val="c2-za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ko">
    <w:name w:val="c2-ko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ad">
    <w:name w:val="c2-ad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te">
    <w:name w:val="c2-te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04EB"/>
    <w:pPr>
      <w:ind w:left="720"/>
      <w:contextualSpacing/>
    </w:pPr>
    <w:rPr>
      <w:rFonts w:eastAsiaTheme="minorEastAsia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3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30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01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301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8301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1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30138"/>
    <w:rPr>
      <w:i/>
      <w:iCs/>
    </w:rPr>
  </w:style>
  <w:style w:type="character" w:styleId="Siln">
    <w:name w:val="Strong"/>
    <w:basedOn w:val="Standardnpsmoodstavce"/>
    <w:uiPriority w:val="22"/>
    <w:qFormat/>
    <w:rsid w:val="008301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mi">
    <w:name w:val="c2-mi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pr">
    <w:name w:val="c2-pr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za">
    <w:name w:val="c2-za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ko">
    <w:name w:val="c2-ko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ad">
    <w:name w:val="c2-ad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te">
    <w:name w:val="c2-te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04EB"/>
    <w:pPr>
      <w:ind w:left="720"/>
      <w:contextualSpacing/>
    </w:pPr>
    <w:rPr>
      <w:rFonts w:eastAsiaTheme="minorEastAsia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8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6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bs.cz/pd/791977952/?rps=233&amp;section=search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sloukova@kollmorg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Danaher Motion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lenka.sloukova</dc:creator>
  <cp:keywords/>
  <dc:description/>
  <cp:lastModifiedBy>lenka.sloukova</cp:lastModifiedBy>
  <cp:revision>15</cp:revision>
  <dcterms:created xsi:type="dcterms:W3CDTF">2014-04-16T13:49:00Z</dcterms:created>
  <dcterms:modified xsi:type="dcterms:W3CDTF">2015-05-19T11:27:00Z</dcterms:modified>
</cp:coreProperties>
</file>